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pPr w:leftFromText="180" w:rightFromText="180" w:vertAnchor="text" w:horzAnchor="margin" w:tblpXSpec="center" w:tblpY="-74"/>
        <w:tblOverlap w:val="never"/>
        <w:tblW w:w="10740" w:type="dxa"/>
        <w:tblLayout w:type="fixed"/>
        <w:tblLook w:val="04A0" w:firstRow="1" w:lastRow="0" w:firstColumn="1" w:lastColumn="0" w:noHBand="0" w:noVBand="1"/>
      </w:tblPr>
      <w:tblGrid>
        <w:gridCol w:w="1241"/>
        <w:gridCol w:w="2393"/>
        <w:gridCol w:w="1859"/>
        <w:gridCol w:w="1843"/>
        <w:gridCol w:w="2692"/>
        <w:gridCol w:w="712"/>
      </w:tblGrid>
      <w:tr w:rsidR="0043621D" w:rsidRPr="0043621D" w:rsidTr="008F7C06">
        <w:tc>
          <w:tcPr>
            <w:tcW w:w="10740" w:type="dxa"/>
            <w:gridSpan w:val="6"/>
            <w:tcBorders>
              <w:top w:val="single" w:sz="4" w:space="0" w:color="000000"/>
              <w:left w:val="single" w:sz="4" w:space="0" w:color="000000"/>
              <w:bottom w:val="single" w:sz="4" w:space="0" w:color="000000"/>
              <w:right w:val="single" w:sz="4" w:space="0" w:color="000000"/>
            </w:tcBorders>
            <w:hideMark/>
          </w:tcPr>
          <w:p w:rsidR="00E451B4" w:rsidRDefault="00E451B4" w:rsidP="00E451B4">
            <w:pPr>
              <w:rPr>
                <w:lang w:val="kk-KZ"/>
              </w:rPr>
            </w:pPr>
            <w:r>
              <w:rPr>
                <w:lang w:val="kk-KZ"/>
              </w:rPr>
              <w:t>801104400218</w:t>
            </w:r>
          </w:p>
          <w:p w:rsidR="00E451B4" w:rsidRDefault="00E451B4" w:rsidP="00E451B4">
            <w:pPr>
              <w:rPr>
                <w:lang w:val="kk-KZ"/>
              </w:rPr>
            </w:pPr>
            <w:r>
              <w:rPr>
                <w:lang w:val="kk-KZ"/>
              </w:rPr>
              <w:t>87774237080</w:t>
            </w:r>
          </w:p>
          <w:p w:rsidR="00E451B4" w:rsidRDefault="00E451B4" w:rsidP="00E451B4">
            <w:pPr>
              <w:rPr>
                <w:rFonts w:ascii="Times New Roman" w:hAnsi="Times New Roman" w:cs="Times New Roman"/>
                <w:sz w:val="28"/>
                <w:szCs w:val="28"/>
                <w:lang w:val="kk-KZ"/>
              </w:rPr>
            </w:pPr>
            <w:r>
              <w:rPr>
                <w:rFonts w:ascii="Times New Roman" w:hAnsi="Times New Roman" w:cs="Times New Roman"/>
                <w:sz w:val="28"/>
                <w:szCs w:val="28"/>
                <w:lang w:val="kk-KZ"/>
              </w:rPr>
              <w:t>ЕЛИБАЕВА Гулжан Сейдиллаевна,</w:t>
            </w:r>
          </w:p>
          <w:p w:rsidR="00E451B4" w:rsidRDefault="00E451B4" w:rsidP="00E451B4">
            <w:pPr>
              <w:rPr>
                <w:rFonts w:ascii="Times New Roman" w:hAnsi="Times New Roman" w:cs="Times New Roman"/>
                <w:sz w:val="28"/>
                <w:szCs w:val="28"/>
                <w:lang w:val="kk-KZ"/>
              </w:rPr>
            </w:pPr>
            <w:r>
              <w:rPr>
                <w:rFonts w:ascii="Times New Roman" w:hAnsi="Times New Roman" w:cs="Times New Roman"/>
                <w:sz w:val="28"/>
                <w:szCs w:val="28"/>
                <w:lang w:val="kk-KZ"/>
              </w:rPr>
              <w:t>Ататүрік атындағы №17мектеп-гимназияның  бастауыш сынып мұғалімі.</w:t>
            </w:r>
          </w:p>
          <w:p w:rsidR="00E451B4" w:rsidRDefault="00E451B4" w:rsidP="00E451B4">
            <w:pPr>
              <w:rPr>
                <w:rFonts w:ascii="Times New Roman" w:hAnsi="Times New Roman" w:cs="Times New Roman"/>
                <w:sz w:val="28"/>
                <w:szCs w:val="28"/>
                <w:lang w:val="kk-KZ"/>
              </w:rPr>
            </w:pPr>
            <w:r>
              <w:rPr>
                <w:rFonts w:ascii="Times New Roman" w:hAnsi="Times New Roman" w:cs="Times New Roman"/>
                <w:sz w:val="28"/>
                <w:szCs w:val="28"/>
                <w:lang w:val="kk-KZ"/>
              </w:rPr>
              <w:t>Түркістан қаласы</w:t>
            </w:r>
          </w:p>
          <w:p w:rsidR="00E451B4" w:rsidRDefault="00E451B4" w:rsidP="00E451B4">
            <w:pPr>
              <w:rPr>
                <w:sz w:val="22"/>
                <w:lang w:val="kk-KZ"/>
              </w:rPr>
            </w:pPr>
          </w:p>
          <w:p w:rsidR="0043621D" w:rsidRPr="0043621D" w:rsidRDefault="00E451B4" w:rsidP="00E451B4">
            <w:pPr>
              <w:jc w:val="center"/>
              <w:rPr>
                <w:rFonts w:ascii="Times New Roman" w:hAnsi="Times New Roman" w:cs="Times New Roman"/>
                <w:b/>
                <w:sz w:val="24"/>
                <w:szCs w:val="24"/>
                <w:lang w:val="kk-KZ"/>
              </w:rPr>
            </w:pPr>
            <w:r w:rsidRPr="0043621D">
              <w:rPr>
                <w:rFonts w:ascii="Times New Roman" w:hAnsi="Times New Roman" w:cs="Times New Roman"/>
                <w:b/>
                <w:sz w:val="24"/>
                <w:szCs w:val="24"/>
                <w:lang w:val="kk-KZ"/>
              </w:rPr>
              <w:t>САН ЕСІМ</w:t>
            </w:r>
          </w:p>
          <w:p w:rsidR="0043621D" w:rsidRPr="0043621D" w:rsidRDefault="0043621D" w:rsidP="0043621D">
            <w:pPr>
              <w:rPr>
                <w:rFonts w:ascii="Times New Roman" w:hAnsi="Times New Roman" w:cs="Times New Roman"/>
                <w:sz w:val="24"/>
                <w:szCs w:val="24"/>
                <w:lang w:val="kk-KZ"/>
              </w:rPr>
            </w:pPr>
          </w:p>
        </w:tc>
      </w:tr>
      <w:tr w:rsidR="0043621D" w:rsidRPr="00E451B4" w:rsidTr="008F7C06">
        <w:tc>
          <w:tcPr>
            <w:tcW w:w="3634" w:type="dxa"/>
            <w:gridSpan w:val="2"/>
            <w:tcBorders>
              <w:top w:val="single" w:sz="4" w:space="0" w:color="000000"/>
              <w:left w:val="single" w:sz="4" w:space="0" w:color="000000"/>
              <w:bottom w:val="single" w:sz="4" w:space="0" w:color="000000"/>
              <w:right w:val="single" w:sz="4" w:space="0" w:color="000000"/>
            </w:tcBorders>
            <w:hideMark/>
          </w:tcPr>
          <w:p w:rsidR="0043621D" w:rsidRPr="0043621D" w:rsidRDefault="0043621D" w:rsidP="0043621D">
            <w:pPr>
              <w:rPr>
                <w:rFonts w:ascii="Times New Roman" w:hAnsi="Times New Roman" w:cs="Times New Roman"/>
                <w:b/>
                <w:sz w:val="24"/>
                <w:szCs w:val="24"/>
                <w:lang w:val="kk-KZ"/>
              </w:rPr>
            </w:pPr>
            <w:bookmarkStart w:id="0" w:name="_GoBack"/>
            <w:bookmarkEnd w:id="0"/>
            <w:r w:rsidRPr="0043621D">
              <w:rPr>
                <w:rFonts w:ascii="Times New Roman" w:hAnsi="Times New Roman" w:cs="Times New Roman"/>
                <w:b/>
                <w:sz w:val="24"/>
                <w:szCs w:val="24"/>
                <w:lang w:val="kk-KZ"/>
              </w:rPr>
              <w:t>Оқу бағдарламасына сәйкес оқыту мақсаты:</w:t>
            </w:r>
          </w:p>
        </w:tc>
        <w:tc>
          <w:tcPr>
            <w:tcW w:w="7106" w:type="dxa"/>
            <w:gridSpan w:val="4"/>
            <w:tcBorders>
              <w:top w:val="single" w:sz="4" w:space="0" w:color="000000"/>
              <w:left w:val="single" w:sz="4" w:space="0" w:color="000000"/>
              <w:bottom w:val="single" w:sz="4" w:space="0" w:color="000000"/>
              <w:right w:val="single" w:sz="4" w:space="0" w:color="000000"/>
            </w:tcBorders>
            <w:hideMark/>
          </w:tcPr>
          <w:p w:rsidR="0043621D" w:rsidRPr="0043621D" w:rsidRDefault="0043621D" w:rsidP="0043621D">
            <w:pPr>
              <w:widowControl w:val="0"/>
              <w:tabs>
                <w:tab w:val="left" w:pos="1985"/>
              </w:tabs>
              <w:autoSpaceDN w:val="0"/>
              <w:jc w:val="both"/>
              <w:rPr>
                <w:rFonts w:ascii="Times New Roman" w:hAnsi="Times New Roman" w:cs="Times New Roman"/>
                <w:sz w:val="24"/>
                <w:szCs w:val="24"/>
                <w:lang w:val="kk-KZ"/>
              </w:rPr>
            </w:pPr>
            <w:r w:rsidRPr="0043621D">
              <w:rPr>
                <w:rFonts w:ascii="Times New Roman" w:hAnsi="Times New Roman" w:cs="Times New Roman"/>
                <w:sz w:val="24"/>
                <w:szCs w:val="24"/>
                <w:lang w:val="kk-KZ"/>
              </w:rPr>
              <w:t>4.2.3.1 мәтін мазмұны бойынша шешім табуға бағытталған сұрақтар құрастыру және жауап беру.</w:t>
            </w:r>
          </w:p>
          <w:p w:rsidR="0043621D" w:rsidRPr="0043621D" w:rsidRDefault="0043621D" w:rsidP="0043621D">
            <w:pPr>
              <w:widowControl w:val="0"/>
              <w:jc w:val="both"/>
              <w:rPr>
                <w:rFonts w:ascii="Times New Roman" w:hAnsi="Times New Roman" w:cs="Times New Roman"/>
                <w:sz w:val="24"/>
                <w:szCs w:val="24"/>
                <w:lang w:val="kk-KZ"/>
              </w:rPr>
            </w:pPr>
            <w:r w:rsidRPr="0043621D">
              <w:rPr>
                <w:rFonts w:ascii="Times New Roman" w:hAnsi="Times New Roman" w:cs="Times New Roman"/>
                <w:sz w:val="24"/>
                <w:szCs w:val="24"/>
                <w:lang w:val="kk-KZ"/>
              </w:rPr>
              <w:t>4.4.2.6 сөз таптарының сөйлемдегі қызметін анықтау</w:t>
            </w:r>
          </w:p>
        </w:tc>
      </w:tr>
      <w:tr w:rsidR="0043621D" w:rsidRPr="00E451B4" w:rsidTr="008F7C06">
        <w:tc>
          <w:tcPr>
            <w:tcW w:w="3634" w:type="dxa"/>
            <w:gridSpan w:val="2"/>
            <w:tcBorders>
              <w:top w:val="single" w:sz="4" w:space="0" w:color="000000"/>
              <w:left w:val="single" w:sz="4" w:space="0" w:color="000000"/>
              <w:bottom w:val="single" w:sz="4" w:space="0" w:color="000000"/>
              <w:right w:val="single" w:sz="4" w:space="0" w:color="000000"/>
            </w:tcBorders>
            <w:hideMark/>
          </w:tcPr>
          <w:p w:rsidR="0043621D" w:rsidRPr="0043621D" w:rsidRDefault="0043621D" w:rsidP="0043621D">
            <w:pPr>
              <w:rPr>
                <w:rFonts w:ascii="Times New Roman" w:hAnsi="Times New Roman" w:cs="Times New Roman"/>
                <w:b/>
                <w:sz w:val="24"/>
                <w:szCs w:val="24"/>
                <w:lang w:val="kk-KZ"/>
              </w:rPr>
            </w:pPr>
            <w:r w:rsidRPr="0043621D">
              <w:rPr>
                <w:rFonts w:ascii="Times New Roman" w:hAnsi="Times New Roman" w:cs="Times New Roman"/>
                <w:b/>
                <w:sz w:val="24"/>
                <w:szCs w:val="24"/>
                <w:lang w:val="kk-KZ"/>
              </w:rPr>
              <w:t xml:space="preserve"> Сабақтың  мақсаты</w:t>
            </w:r>
          </w:p>
        </w:tc>
        <w:tc>
          <w:tcPr>
            <w:tcW w:w="7106" w:type="dxa"/>
            <w:gridSpan w:val="4"/>
            <w:tcBorders>
              <w:top w:val="single" w:sz="4" w:space="0" w:color="000000"/>
              <w:left w:val="single" w:sz="4" w:space="0" w:color="000000"/>
              <w:bottom w:val="single" w:sz="4" w:space="0" w:color="000000"/>
              <w:right w:val="single" w:sz="4" w:space="0" w:color="000000"/>
            </w:tcBorders>
            <w:hideMark/>
          </w:tcPr>
          <w:p w:rsidR="0043621D" w:rsidRPr="0043621D" w:rsidRDefault="0043621D" w:rsidP="0043621D">
            <w:pPr>
              <w:widowControl w:val="0"/>
              <w:autoSpaceDE w:val="0"/>
              <w:autoSpaceDN w:val="0"/>
              <w:spacing w:line="264" w:lineRule="exact"/>
              <w:rPr>
                <w:rFonts w:ascii="Times New Roman" w:hAnsi="Times New Roman" w:cs="Times New Roman"/>
                <w:sz w:val="24"/>
                <w:lang w:val="kk-KZ"/>
              </w:rPr>
            </w:pPr>
            <w:r w:rsidRPr="0043621D">
              <w:rPr>
                <w:rFonts w:ascii="Times New Roman" w:hAnsi="Times New Roman" w:cs="Times New Roman"/>
                <w:sz w:val="24"/>
                <w:lang w:val="kk-KZ"/>
              </w:rPr>
              <w:t>Мәтін мазмұны бойынша шешім табуға бағытталған сұрақтар құрастырады және жауап береді, сан есімдерді табады</w:t>
            </w:r>
          </w:p>
        </w:tc>
      </w:tr>
      <w:tr w:rsidR="0043621D" w:rsidRPr="0043621D" w:rsidTr="008F7C06">
        <w:trPr>
          <w:trHeight w:val="256"/>
        </w:trPr>
        <w:tc>
          <w:tcPr>
            <w:tcW w:w="10740" w:type="dxa"/>
            <w:gridSpan w:val="6"/>
            <w:tcBorders>
              <w:top w:val="single" w:sz="4" w:space="0" w:color="000000"/>
              <w:left w:val="single" w:sz="4" w:space="0" w:color="000000"/>
              <w:bottom w:val="single" w:sz="4" w:space="0" w:color="000000"/>
              <w:right w:val="single" w:sz="4" w:space="0" w:color="000000"/>
            </w:tcBorders>
            <w:hideMark/>
          </w:tcPr>
          <w:p w:rsidR="0043621D" w:rsidRPr="0043621D" w:rsidRDefault="0043621D" w:rsidP="0043621D">
            <w:pPr>
              <w:widowControl w:val="0"/>
              <w:rPr>
                <w:rFonts w:ascii="Times New Roman" w:hAnsi="Times New Roman" w:cs="Times New Roman"/>
                <w:b/>
                <w:color w:val="0D0D0D"/>
                <w:sz w:val="24"/>
                <w:szCs w:val="24"/>
                <w:lang w:val="kk-KZ"/>
              </w:rPr>
            </w:pPr>
            <w:r w:rsidRPr="0043621D">
              <w:rPr>
                <w:rFonts w:ascii="Times New Roman" w:hAnsi="Times New Roman" w:cs="Times New Roman"/>
                <w:b/>
                <w:color w:val="0D0D0D"/>
                <w:sz w:val="24"/>
                <w:szCs w:val="24"/>
                <w:lang w:val="kk-KZ"/>
              </w:rPr>
              <w:t>Сабақтың барысы</w:t>
            </w:r>
          </w:p>
        </w:tc>
      </w:tr>
      <w:tr w:rsidR="0043621D" w:rsidRPr="0043621D" w:rsidTr="008F7C06">
        <w:tc>
          <w:tcPr>
            <w:tcW w:w="1241" w:type="dxa"/>
            <w:tcBorders>
              <w:top w:val="single" w:sz="4" w:space="0" w:color="000000"/>
              <w:left w:val="single" w:sz="4" w:space="0" w:color="000000"/>
              <w:bottom w:val="single" w:sz="4" w:space="0" w:color="000000"/>
              <w:right w:val="single" w:sz="4" w:space="0" w:color="000000"/>
            </w:tcBorders>
            <w:hideMark/>
          </w:tcPr>
          <w:p w:rsidR="0043621D" w:rsidRPr="0043621D" w:rsidRDefault="0043621D" w:rsidP="0043621D">
            <w:pPr>
              <w:jc w:val="center"/>
              <w:rPr>
                <w:rFonts w:ascii="Times New Roman" w:hAnsi="Times New Roman" w:cs="Times New Roman"/>
                <w:b/>
                <w:lang w:val="kk-KZ"/>
              </w:rPr>
            </w:pPr>
            <w:r w:rsidRPr="0043621D">
              <w:rPr>
                <w:rFonts w:ascii="Times New Roman" w:hAnsi="Times New Roman" w:cs="Times New Roman"/>
                <w:b/>
                <w:lang w:val="kk-KZ"/>
              </w:rPr>
              <w:t>Сабақтың кезеңі//</w:t>
            </w:r>
          </w:p>
          <w:p w:rsidR="0043621D" w:rsidRPr="0043621D" w:rsidRDefault="0043621D" w:rsidP="0043621D">
            <w:pPr>
              <w:jc w:val="center"/>
              <w:rPr>
                <w:rFonts w:ascii="Times New Roman" w:hAnsi="Times New Roman" w:cs="Times New Roman"/>
                <w:b/>
                <w:lang w:val="kk-KZ"/>
              </w:rPr>
            </w:pPr>
            <w:r w:rsidRPr="0043621D">
              <w:rPr>
                <w:rFonts w:ascii="Times New Roman" w:hAnsi="Times New Roman" w:cs="Times New Roman"/>
                <w:b/>
                <w:lang w:val="kk-KZ"/>
              </w:rPr>
              <w:t>уақыты</w:t>
            </w:r>
          </w:p>
        </w:tc>
        <w:tc>
          <w:tcPr>
            <w:tcW w:w="4252" w:type="dxa"/>
            <w:gridSpan w:val="2"/>
            <w:tcBorders>
              <w:top w:val="single" w:sz="4" w:space="0" w:color="000000"/>
              <w:left w:val="single" w:sz="4" w:space="0" w:color="000000"/>
              <w:bottom w:val="single" w:sz="4" w:space="0" w:color="000000"/>
              <w:right w:val="single" w:sz="4" w:space="0" w:color="auto"/>
            </w:tcBorders>
            <w:hideMark/>
          </w:tcPr>
          <w:p w:rsidR="0043621D" w:rsidRPr="0043621D" w:rsidRDefault="0043621D" w:rsidP="0043621D">
            <w:pPr>
              <w:jc w:val="center"/>
              <w:rPr>
                <w:rFonts w:ascii="Times New Roman" w:hAnsi="Times New Roman" w:cs="Times New Roman"/>
                <w:b/>
                <w:lang w:val="kk-KZ"/>
              </w:rPr>
            </w:pPr>
            <w:r w:rsidRPr="0043621D">
              <w:rPr>
                <w:rFonts w:ascii="Times New Roman" w:hAnsi="Times New Roman" w:cs="Times New Roman"/>
                <w:b/>
                <w:lang w:val="kk-KZ"/>
              </w:rPr>
              <w:t>Педагогтің әрекеті</w:t>
            </w:r>
          </w:p>
        </w:tc>
        <w:tc>
          <w:tcPr>
            <w:tcW w:w="1843" w:type="dxa"/>
            <w:tcBorders>
              <w:top w:val="single" w:sz="4" w:space="0" w:color="000000"/>
              <w:left w:val="single" w:sz="4" w:space="0" w:color="000000"/>
              <w:bottom w:val="single" w:sz="4" w:space="0" w:color="000000"/>
              <w:right w:val="single" w:sz="4" w:space="0" w:color="auto"/>
            </w:tcBorders>
            <w:hideMark/>
          </w:tcPr>
          <w:p w:rsidR="0043621D" w:rsidRPr="0043621D" w:rsidRDefault="0043621D" w:rsidP="0043621D">
            <w:pPr>
              <w:jc w:val="center"/>
              <w:rPr>
                <w:rFonts w:ascii="Times New Roman" w:hAnsi="Times New Roman" w:cs="Times New Roman"/>
                <w:b/>
                <w:lang w:val="kk-KZ"/>
              </w:rPr>
            </w:pPr>
            <w:r w:rsidRPr="0043621D">
              <w:rPr>
                <w:rFonts w:ascii="Times New Roman" w:hAnsi="Times New Roman" w:cs="Times New Roman"/>
                <w:b/>
                <w:lang w:val="kk-KZ"/>
              </w:rPr>
              <w:t>Оқушының әрекеті</w:t>
            </w:r>
          </w:p>
        </w:tc>
        <w:tc>
          <w:tcPr>
            <w:tcW w:w="2692" w:type="dxa"/>
            <w:tcBorders>
              <w:top w:val="single" w:sz="4" w:space="0" w:color="000000"/>
              <w:left w:val="single" w:sz="4" w:space="0" w:color="auto"/>
              <w:bottom w:val="single" w:sz="4" w:space="0" w:color="000000"/>
              <w:right w:val="single" w:sz="4" w:space="0" w:color="000000"/>
            </w:tcBorders>
            <w:hideMark/>
          </w:tcPr>
          <w:p w:rsidR="0043621D" w:rsidRPr="0043621D" w:rsidRDefault="0043621D" w:rsidP="0043621D">
            <w:pPr>
              <w:jc w:val="center"/>
              <w:rPr>
                <w:rFonts w:ascii="Times New Roman" w:hAnsi="Times New Roman" w:cs="Times New Roman"/>
                <w:b/>
                <w:lang w:val="kk-KZ"/>
              </w:rPr>
            </w:pPr>
            <w:r w:rsidRPr="0043621D">
              <w:rPr>
                <w:rFonts w:ascii="Times New Roman" w:hAnsi="Times New Roman" w:cs="Times New Roman"/>
                <w:b/>
                <w:lang w:val="kk-KZ"/>
              </w:rPr>
              <w:t>Бағалау</w:t>
            </w:r>
          </w:p>
        </w:tc>
        <w:tc>
          <w:tcPr>
            <w:tcW w:w="712" w:type="dxa"/>
            <w:tcBorders>
              <w:top w:val="single" w:sz="4" w:space="0" w:color="000000"/>
              <w:left w:val="single" w:sz="4" w:space="0" w:color="000000"/>
              <w:bottom w:val="single" w:sz="4" w:space="0" w:color="000000"/>
              <w:right w:val="single" w:sz="4" w:space="0" w:color="auto"/>
            </w:tcBorders>
            <w:hideMark/>
          </w:tcPr>
          <w:p w:rsidR="0043621D" w:rsidRPr="0043621D" w:rsidRDefault="0043621D" w:rsidP="0043621D">
            <w:pPr>
              <w:jc w:val="center"/>
              <w:rPr>
                <w:rFonts w:ascii="Times New Roman" w:hAnsi="Times New Roman" w:cs="Times New Roman"/>
                <w:b/>
                <w:lang w:val="kk-KZ"/>
              </w:rPr>
            </w:pPr>
            <w:r w:rsidRPr="0043621D">
              <w:rPr>
                <w:rFonts w:ascii="Times New Roman" w:hAnsi="Times New Roman" w:cs="Times New Roman"/>
                <w:b/>
                <w:lang w:val="kk-KZ"/>
              </w:rPr>
              <w:t>Ресурстар</w:t>
            </w:r>
          </w:p>
        </w:tc>
      </w:tr>
      <w:tr w:rsidR="0043621D" w:rsidRPr="00E451B4" w:rsidTr="008F7C06">
        <w:tc>
          <w:tcPr>
            <w:tcW w:w="1241" w:type="dxa"/>
            <w:tcBorders>
              <w:top w:val="single" w:sz="4" w:space="0" w:color="000000"/>
              <w:left w:val="single" w:sz="4" w:space="0" w:color="000000"/>
              <w:bottom w:val="single" w:sz="4" w:space="0" w:color="000000"/>
              <w:right w:val="single" w:sz="4" w:space="0" w:color="000000"/>
            </w:tcBorders>
          </w:tcPr>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Ұйымдас</w:t>
            </w: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тыру</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Өткен білімді еске түсіру</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Жаңа білім</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Бекіту</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Кері байланыс</w:t>
            </w:r>
          </w:p>
        </w:tc>
        <w:tc>
          <w:tcPr>
            <w:tcW w:w="4252" w:type="dxa"/>
            <w:gridSpan w:val="2"/>
            <w:tcBorders>
              <w:top w:val="single" w:sz="4" w:space="0" w:color="000000"/>
              <w:left w:val="single" w:sz="4" w:space="0" w:color="000000"/>
              <w:bottom w:val="single" w:sz="4" w:space="0" w:color="000000"/>
              <w:right w:val="single" w:sz="4" w:space="0" w:color="auto"/>
            </w:tcBorders>
          </w:tcPr>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lastRenderedPageBreak/>
              <w:t>Сабаққа дайындық жасау</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Психологиялық ахуалды жақсарту</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 xml:space="preserve"> Түстер арқылы 4 топқа бөліп алу.</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1 топ « Юпитер»</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2 топ  «Сатурн»</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3 топ  «Уран»</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4 топ «Нептун»</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Әр топ басқа елдердің сәлемдесуі үлгісін көрсетеді.</w:t>
            </w:r>
          </w:p>
          <w:p w:rsidR="0043621D" w:rsidRPr="0043621D" w:rsidRDefault="0043621D" w:rsidP="0043621D">
            <w:pPr>
              <w:widowControl w:val="0"/>
              <w:rPr>
                <w:rFonts w:ascii="Times New Roman" w:hAnsi="Times New Roman" w:cs="Times New Roman"/>
                <w:b/>
                <w:sz w:val="24"/>
                <w:szCs w:val="24"/>
                <w:lang w:val="kk-KZ"/>
              </w:rPr>
            </w:pPr>
            <w:r w:rsidRPr="0043621D">
              <w:rPr>
                <w:rFonts w:ascii="Times New Roman" w:hAnsi="Times New Roman" w:cs="Times New Roman"/>
                <w:b/>
                <w:sz w:val="24"/>
                <w:szCs w:val="24"/>
                <w:lang w:val="kk-KZ"/>
              </w:rPr>
              <w:t>Үй тапсырмасы</w:t>
            </w:r>
          </w:p>
          <w:p w:rsidR="0043621D" w:rsidRPr="0043621D" w:rsidRDefault="0043621D" w:rsidP="0043621D">
            <w:pPr>
              <w:widowControl w:val="0"/>
              <w:rPr>
                <w:rFonts w:ascii="Times New Roman" w:hAnsi="Times New Roman" w:cs="Times New Roman"/>
                <w:b/>
                <w:sz w:val="24"/>
                <w:szCs w:val="24"/>
                <w:lang w:val="kk-KZ"/>
              </w:rPr>
            </w:pPr>
            <w:r w:rsidRPr="0043621D">
              <w:rPr>
                <w:rFonts w:ascii="Times New Roman" w:hAnsi="Times New Roman" w:cs="Times New Roman"/>
                <w:b/>
                <w:sz w:val="24"/>
                <w:szCs w:val="24"/>
                <w:lang w:val="kk-KZ"/>
              </w:rPr>
              <w:t>47-жаттығу</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Қымбат-арзан, аласа-биік, қою-сұйық, қараңғы-жарық,алыс-жақын, жұқа-қалың, жіңішке-жуан</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Сөздердің қарама-қарсы мағыналы болуына қарап жұптастырдым.</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Қарсы мәндес сын есімдер сөздерді салыстыру үшін қажет.</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b/>
                <w:sz w:val="24"/>
                <w:szCs w:val="24"/>
                <w:lang w:val="kk-KZ"/>
              </w:rPr>
              <w:t>Өткен сабақтарды пысықтау.(жеке</w:t>
            </w:r>
            <w:r w:rsidRPr="0043621D">
              <w:rPr>
                <w:rFonts w:ascii="Times New Roman" w:hAnsi="Times New Roman" w:cs="Times New Roman"/>
                <w:sz w:val="24"/>
                <w:szCs w:val="24"/>
                <w:lang w:val="kk-KZ"/>
              </w:rPr>
              <w:t xml:space="preserve"> </w:t>
            </w:r>
            <w:r w:rsidRPr="0043621D">
              <w:rPr>
                <w:rFonts w:ascii="Times New Roman" w:hAnsi="Times New Roman" w:cs="Times New Roman"/>
                <w:b/>
                <w:sz w:val="24"/>
                <w:szCs w:val="24"/>
                <w:lang w:val="kk-KZ"/>
              </w:rPr>
              <w:t>жұмыс)</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-Зат есім дегеніміз не?</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-Етістік дегеніміз не?</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-Сын есім дегеніміз не?</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-Қарсы мәнді сын есім дегеніміз не?</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-Неше сөз табы бар?</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-Неше сөйлем мүшесі бар?</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-Кім?не? қай сөз табының сұрағы?</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-Не істеді?неғылды?қайтті?қай сөз табының сұрағы.</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-Қарсы мәнді сын есім не үшін қажет?</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-Етістің шақтарын ата?</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b/>
                <w:sz w:val="24"/>
                <w:szCs w:val="24"/>
                <w:lang w:val="kk-KZ"/>
              </w:rPr>
              <w:t xml:space="preserve">« Сен білесің бе»? (жеке жұмыс ) </w:t>
            </w:r>
            <w:r w:rsidRPr="0043621D">
              <w:rPr>
                <w:rFonts w:ascii="Times New Roman" w:hAnsi="Times New Roman" w:cs="Times New Roman"/>
                <w:sz w:val="24"/>
                <w:szCs w:val="24"/>
                <w:lang w:val="kk-KZ"/>
              </w:rPr>
              <w:t>ойыны арқылы жаңа сабақты ашу.</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-Жеті атаңды білесің бе?</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-Жеті қазынаны ата?</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lastRenderedPageBreak/>
              <w:t>-Жеті жұт.</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-Қазақтың 7 кереметі.</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-Үш байлық</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-Қазақтың атақты үш биі</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-Қазақтың 3 бәйтерегі.</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 xml:space="preserve">-3 арсызды ата. </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Ал балалар,барлық тапсырмада қандай сөз табы кездесіп тұр?</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-Сан есім</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Сан есім дегеніміз заттың санын,ретін білдіреді. Сан есімдерге қанша?неше?нешінші деген сұрақтар қойылады.</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Сан есім мағынасына қарай есептік және реттік сан есім болып екіге бөлінеді.Қанша неше? Сұрағына жауап беретін сан есімдерді есептік сан есім дейміз. Нешінші? Сұрағына жауап беретін сан есімді реттік сан есім деймін. Есептік сан есімге –-ыншы,-інші,-нші,-нші жұрнақтары жалғанады.</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b/>
                <w:sz w:val="24"/>
                <w:szCs w:val="24"/>
                <w:lang w:val="kk-KZ"/>
              </w:rPr>
              <w:t>«Ғаламшарлар» туралы видеролик</w:t>
            </w:r>
            <w:r w:rsidRPr="0043621D">
              <w:rPr>
                <w:rFonts w:ascii="Times New Roman" w:hAnsi="Times New Roman" w:cs="Times New Roman"/>
                <w:sz w:val="24"/>
                <w:szCs w:val="24"/>
                <w:lang w:val="kk-KZ"/>
              </w:rPr>
              <w:t xml:space="preserve"> </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-Балалар күні кеше қандай мереке өтті?</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-12 сәуір ғарышкерлер күні.</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Ең алғаш ғарышқа ұшқан кім?</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Ю.А.Гагарин 1961 жылы 12ші сәуірде Байқоңыр ғарышайлағынан ғарышқа ұшты.</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-Ең алғаш қазақ ғарышкері кім?</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-Тоқтар Әубәкіров 1991 жылы 2 қазанда ұшты.</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Тағы да қандай ғарышкер ағаларыңды білесіңдер?</w:t>
            </w:r>
          </w:p>
          <w:p w:rsidR="0043621D" w:rsidRPr="0043621D" w:rsidRDefault="0043621D" w:rsidP="0043621D">
            <w:pPr>
              <w:widowControl w:val="0"/>
              <w:rPr>
                <w:lang w:val="kk-KZ"/>
              </w:rPr>
            </w:pPr>
            <w:r w:rsidRPr="0043621D">
              <w:rPr>
                <w:rFonts w:ascii="Times New Roman" w:hAnsi="Times New Roman" w:cs="Times New Roman"/>
                <w:sz w:val="24"/>
                <w:szCs w:val="24"/>
                <w:lang w:val="kk-KZ"/>
              </w:rPr>
              <w:t>Талғат Мұсабаев 1994 жылы,Айдын айымбетов 2015жылы ұшты.</w:t>
            </w:r>
            <w:r w:rsidRPr="0043621D">
              <w:rPr>
                <w:lang w:val="kk-KZ"/>
              </w:rPr>
              <w:t xml:space="preserve"> </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Ғаламшар туралы видео көреді.</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Аспан дененелерін зерттеу мақсатында бізде осындай ержүрек ұшқыш ағаларымыз бар екен.</w:t>
            </w:r>
          </w:p>
          <w:p w:rsidR="0043621D" w:rsidRPr="0043621D" w:rsidRDefault="0043621D" w:rsidP="0043621D">
            <w:pPr>
              <w:widowControl w:val="0"/>
              <w:rPr>
                <w:rFonts w:ascii="Times New Roman" w:hAnsi="Times New Roman" w:cs="Times New Roman"/>
                <w:b/>
                <w:sz w:val="24"/>
                <w:szCs w:val="24"/>
                <w:lang w:val="kk-KZ"/>
              </w:rPr>
            </w:pPr>
            <w:r w:rsidRPr="0043621D">
              <w:rPr>
                <w:rFonts w:ascii="Times New Roman" w:hAnsi="Times New Roman" w:cs="Times New Roman"/>
                <w:b/>
                <w:sz w:val="24"/>
                <w:szCs w:val="24"/>
                <w:lang w:val="kk-KZ"/>
              </w:rPr>
              <w:t>49-жаттығу Мәтінді оқып сұрақтар құрастырады. «Топтық жұмыс»</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Құрастырған сұрақ:  Мен- Юпитерге:</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-Юпитерің үлкендігі сонша оған неше ғаламшар сыйып кетеді?</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Ж: 8 ғаламшар сыяды.</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 Юпитер -Сатурнға:</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 xml:space="preserve">-Сақиналы 4 қаламшардың бірі қай </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ғаламшар?</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Ж: Юпитер</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 xml:space="preserve"> Сатурн- Уранға:</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lastRenderedPageBreak/>
              <w:t>-Қай ғаламшарды «Газды алып» деп атайды?</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Ж:Юпитер,Сатурн, Уран ,Нептун.</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Уран- Нептунға:</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-Бұл ғаламшардың Юпитер аталу себебі неде?</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Ж:Ертедегі римдіктердің бас құдайының құрметіне берілген атау.</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Анаграмма. Оқушылар орны ауысқан ғаламшарларды тауып Аспан әлеміне алып барып жапсырады.</w:t>
            </w:r>
          </w:p>
          <w:p w:rsidR="0043621D" w:rsidRPr="0043621D" w:rsidRDefault="0043621D" w:rsidP="0043621D">
            <w:pPr>
              <w:widowControl w:val="0"/>
              <w:rPr>
                <w:rFonts w:ascii="Times New Roman" w:hAnsi="Times New Roman" w:cs="Times New Roman"/>
                <w:b/>
                <w:sz w:val="24"/>
                <w:szCs w:val="24"/>
                <w:lang w:val="kk-KZ"/>
              </w:rPr>
            </w:pPr>
            <w:r w:rsidRPr="0043621D">
              <w:rPr>
                <w:rFonts w:ascii="Times New Roman" w:hAnsi="Times New Roman" w:cs="Times New Roman"/>
                <w:b/>
                <w:sz w:val="24"/>
                <w:szCs w:val="24"/>
                <w:lang w:val="kk-KZ"/>
              </w:rPr>
              <w:t>ЕҚБ-тапсырма</w:t>
            </w:r>
          </w:p>
          <w:p w:rsidR="0043621D" w:rsidRPr="0043621D" w:rsidRDefault="0043621D" w:rsidP="0043621D">
            <w:pPr>
              <w:widowControl w:val="0"/>
              <w:rPr>
                <w:rFonts w:ascii="Times New Roman" w:hAnsi="Times New Roman" w:cs="Times New Roman"/>
                <w:b/>
                <w:sz w:val="24"/>
                <w:szCs w:val="24"/>
                <w:lang w:val="kk-KZ"/>
              </w:rPr>
            </w:pPr>
            <w:r w:rsidRPr="0043621D">
              <w:rPr>
                <w:rFonts w:ascii="Times New Roman" w:hAnsi="Times New Roman" w:cs="Times New Roman"/>
                <w:b/>
                <w:sz w:val="24"/>
                <w:szCs w:val="24"/>
                <w:lang w:val="kk-KZ"/>
              </w:rPr>
              <w:t>50 –жаттығу «Топтық жұмыс» «Сөздерден сөйлем құрастыру.</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Кітапханада «Абай жолы» кітабы біреу ғана екен. Айдос бүгін қазақ тілі сабағынан бес алды. Назым жетінші сыныпта оқиды. Біздің сыныпта он тоғыз оқушы бар.</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Сан есімдер тұрлаусыз  мүше  яғни анықтауыш болып тұр.</w:t>
            </w:r>
          </w:p>
          <w:p w:rsidR="0043621D" w:rsidRPr="0043621D" w:rsidRDefault="0043621D" w:rsidP="0043621D">
            <w:pPr>
              <w:widowControl w:val="0"/>
              <w:rPr>
                <w:rFonts w:ascii="Times New Roman" w:hAnsi="Times New Roman" w:cs="Times New Roman"/>
                <w:b/>
                <w:sz w:val="24"/>
                <w:szCs w:val="24"/>
                <w:lang w:val="kk-KZ"/>
              </w:rPr>
            </w:pPr>
          </w:p>
          <w:p w:rsidR="0043621D" w:rsidRPr="0043621D" w:rsidRDefault="0043621D" w:rsidP="0043621D">
            <w:pPr>
              <w:widowControl w:val="0"/>
              <w:rPr>
                <w:rFonts w:ascii="Times New Roman" w:hAnsi="Times New Roman" w:cs="Times New Roman"/>
                <w:b/>
                <w:sz w:val="24"/>
                <w:szCs w:val="24"/>
                <w:lang w:val="kk-KZ"/>
              </w:rPr>
            </w:pPr>
            <w:r w:rsidRPr="0043621D">
              <w:rPr>
                <w:rFonts w:ascii="Times New Roman" w:hAnsi="Times New Roman" w:cs="Times New Roman"/>
                <w:b/>
                <w:sz w:val="24"/>
                <w:szCs w:val="24"/>
                <w:lang w:val="kk-KZ"/>
              </w:rPr>
              <w:t>ЕБҚ-тапсырма</w:t>
            </w:r>
          </w:p>
          <w:p w:rsidR="0043621D" w:rsidRPr="0043621D" w:rsidRDefault="0043621D" w:rsidP="0043621D">
            <w:pPr>
              <w:widowControl w:val="0"/>
              <w:rPr>
                <w:rFonts w:ascii="Times New Roman" w:hAnsi="Times New Roman" w:cs="Times New Roman"/>
                <w:b/>
                <w:sz w:val="24"/>
                <w:szCs w:val="24"/>
                <w:lang w:val="kk-KZ"/>
              </w:rPr>
            </w:pPr>
            <w:r w:rsidRPr="0043621D">
              <w:rPr>
                <w:rFonts w:ascii="Times New Roman" w:hAnsi="Times New Roman" w:cs="Times New Roman"/>
                <w:b/>
                <w:sz w:val="24"/>
                <w:szCs w:val="24"/>
                <w:lang w:val="kk-KZ"/>
              </w:rPr>
              <w:t xml:space="preserve">51-жаттығу </w:t>
            </w:r>
          </w:p>
          <w:p w:rsidR="0043621D" w:rsidRPr="0043621D" w:rsidRDefault="0043621D" w:rsidP="0043621D">
            <w:pPr>
              <w:widowControl w:val="0"/>
              <w:rPr>
                <w:rFonts w:ascii="Times New Roman" w:hAnsi="Times New Roman" w:cs="Times New Roman"/>
                <w:sz w:val="24"/>
                <w:szCs w:val="24"/>
                <w:lang w:val="kk-KZ"/>
              </w:rPr>
            </w:pPr>
            <w:r w:rsidRPr="0043621D">
              <w:rPr>
                <w:noProof/>
                <w:lang w:eastAsia="ru-RU"/>
              </w:rPr>
              <mc:AlternateContent>
                <mc:Choice Requires="wps">
                  <w:drawing>
                    <wp:anchor distT="0" distB="0" distL="114300" distR="114300" simplePos="0" relativeHeight="251662336" behindDoc="0" locked="0" layoutInCell="1" allowOverlap="1" wp14:anchorId="2C4D7E9D" wp14:editId="33FF0BC0">
                      <wp:simplePos x="0" y="0"/>
                      <wp:positionH relativeFrom="column">
                        <wp:posOffset>-1905</wp:posOffset>
                      </wp:positionH>
                      <wp:positionV relativeFrom="paragraph">
                        <wp:posOffset>683260</wp:posOffset>
                      </wp:positionV>
                      <wp:extent cx="504190" cy="0"/>
                      <wp:effectExtent l="0" t="0" r="1016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041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3.8pt" to="39.5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"/>
                  </w:pict>
                </mc:Fallback>
              </mc:AlternateContent>
            </w:r>
            <w:r w:rsidRPr="0043621D">
              <w:rPr>
                <w:noProof/>
                <w:lang w:eastAsia="ru-RU"/>
              </w:rPr>
              <mc:AlternateContent>
                <mc:Choice Requires="wps">
                  <w:drawing>
                    <wp:anchor distT="0" distB="0" distL="114300" distR="114300" simplePos="0" relativeHeight="251661312" behindDoc="0" locked="0" layoutInCell="1" allowOverlap="1" wp14:anchorId="5A729FDD" wp14:editId="7A6BB653">
                      <wp:simplePos x="0" y="0"/>
                      <wp:positionH relativeFrom="column">
                        <wp:posOffset>659765</wp:posOffset>
                      </wp:positionH>
                      <wp:positionV relativeFrom="paragraph">
                        <wp:posOffset>504190</wp:posOffset>
                      </wp:positionV>
                      <wp:extent cx="378460" cy="0"/>
                      <wp:effectExtent l="0" t="0" r="2159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377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39.7pt" to="81.7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"/>
                  </w:pict>
                </mc:Fallback>
              </mc:AlternateContent>
            </w:r>
            <w:r w:rsidRPr="0043621D">
              <w:rPr>
                <w:noProof/>
                <w:lang w:eastAsia="ru-RU"/>
              </w:rPr>
              <mc:AlternateContent>
                <mc:Choice Requires="wps">
                  <w:drawing>
                    <wp:anchor distT="0" distB="0" distL="114300" distR="114300" simplePos="0" relativeHeight="251660288" behindDoc="0" locked="0" layoutInCell="1" allowOverlap="1" wp14:anchorId="113E9494" wp14:editId="28D6A026">
                      <wp:simplePos x="0" y="0"/>
                      <wp:positionH relativeFrom="column">
                        <wp:posOffset>1343025</wp:posOffset>
                      </wp:positionH>
                      <wp:positionV relativeFrom="paragraph">
                        <wp:posOffset>325755</wp:posOffset>
                      </wp:positionV>
                      <wp:extent cx="283845" cy="0"/>
                      <wp:effectExtent l="0" t="0" r="2095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83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5.65pt" to="128.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"/>
                  </w:pict>
                </mc:Fallback>
              </mc:AlternateContent>
            </w:r>
            <w:r w:rsidRPr="0043621D">
              <w:rPr>
                <w:noProof/>
                <w:lang w:eastAsia="ru-RU"/>
              </w:rPr>
              <mc:AlternateContent>
                <mc:Choice Requires="wps">
                  <w:drawing>
                    <wp:anchor distT="0" distB="0" distL="114300" distR="114300" simplePos="0" relativeHeight="251659264" behindDoc="0" locked="0" layoutInCell="1" allowOverlap="1" wp14:anchorId="4CCA95FD" wp14:editId="12E8EFFE">
                      <wp:simplePos x="0" y="0"/>
                      <wp:positionH relativeFrom="column">
                        <wp:posOffset>1143635</wp:posOffset>
                      </wp:positionH>
                      <wp:positionV relativeFrom="paragraph">
                        <wp:posOffset>147320</wp:posOffset>
                      </wp:positionV>
                      <wp:extent cx="483235" cy="0"/>
                      <wp:effectExtent l="0" t="0" r="1206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483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11.6pt" to="128.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"/>
                  </w:pict>
                </mc:Fallback>
              </mc:AlternateContent>
            </w:r>
            <w:r w:rsidRPr="0043621D">
              <w:rPr>
                <w:rFonts w:ascii="Times New Roman" w:hAnsi="Times New Roman" w:cs="Times New Roman"/>
                <w:sz w:val="24"/>
                <w:szCs w:val="24"/>
                <w:lang w:val="kk-KZ"/>
              </w:rPr>
              <w:t>Стансы ауылдан жиырма шақырым жерде. Пойыз сағат бесте жүреді.Әділ стансыға екінші автобуспен келді. Ол- үшінші курстың студенті. Жазғы демалыстан соң оқуға бара жатыр.</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Жиырма,бесте- есептік сан есімдер</w:t>
            </w: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Екінші, үшінші-реттік сан есімдер.</w:t>
            </w:r>
          </w:p>
          <w:p w:rsidR="0043621D" w:rsidRPr="0043621D" w:rsidRDefault="0043621D" w:rsidP="0043621D">
            <w:pPr>
              <w:rPr>
                <w:rFonts w:ascii="Times New Roman" w:hAnsi="Times New Roman" w:cs="Times New Roman"/>
                <w:sz w:val="24"/>
                <w:szCs w:val="24"/>
                <w:lang w:val="kk-KZ"/>
              </w:rPr>
            </w:pPr>
            <w:r w:rsidRPr="0043621D">
              <w:rPr>
                <w:rFonts w:ascii="Times New Roman" w:hAnsi="Times New Roman" w:cs="Times New Roman"/>
                <w:sz w:val="24"/>
                <w:szCs w:val="24"/>
                <w:lang w:val="kk-KZ"/>
              </w:rPr>
              <w:t>Екі-түбір, -нші –жұрнақ</w:t>
            </w:r>
          </w:p>
          <w:p w:rsidR="0043621D" w:rsidRPr="0043621D" w:rsidRDefault="0043621D" w:rsidP="0043621D">
            <w:pPr>
              <w:rPr>
                <w:rFonts w:ascii="Times New Roman" w:hAnsi="Times New Roman" w:cs="Times New Roman"/>
                <w:sz w:val="24"/>
                <w:szCs w:val="24"/>
                <w:lang w:val="kk-KZ"/>
              </w:rPr>
            </w:pPr>
            <w:r w:rsidRPr="0043621D">
              <w:rPr>
                <w:rFonts w:ascii="Times New Roman" w:hAnsi="Times New Roman" w:cs="Times New Roman"/>
                <w:sz w:val="24"/>
                <w:szCs w:val="24"/>
                <w:lang w:val="kk-KZ"/>
              </w:rPr>
              <w:t>Үш- түбір, -інші жұрнақ</w:t>
            </w:r>
          </w:p>
          <w:p w:rsidR="0043621D" w:rsidRPr="0043621D" w:rsidRDefault="0043621D" w:rsidP="0043621D">
            <w:pPr>
              <w:rPr>
                <w:rFonts w:ascii="Times New Roman" w:hAnsi="Times New Roman" w:cs="Times New Roman"/>
                <w:b/>
                <w:sz w:val="24"/>
                <w:szCs w:val="24"/>
                <w:lang w:val="kk-KZ"/>
              </w:rPr>
            </w:pPr>
            <w:r w:rsidRPr="0043621D">
              <w:rPr>
                <w:rFonts w:ascii="Times New Roman" w:hAnsi="Times New Roman" w:cs="Times New Roman"/>
                <w:b/>
                <w:sz w:val="24"/>
                <w:szCs w:val="24"/>
                <w:lang w:val="kk-KZ"/>
              </w:rPr>
              <w:t>52-жаттығу</w:t>
            </w:r>
          </w:p>
          <w:p w:rsidR="0043621D" w:rsidRPr="0043621D" w:rsidRDefault="0043621D" w:rsidP="0043621D">
            <w:pPr>
              <w:rPr>
                <w:rFonts w:ascii="Times New Roman" w:hAnsi="Times New Roman" w:cs="Times New Roman"/>
                <w:sz w:val="24"/>
                <w:szCs w:val="24"/>
                <w:lang w:val="kk-KZ"/>
              </w:rPr>
            </w:pPr>
            <w:r w:rsidRPr="0043621D">
              <w:rPr>
                <w:rFonts w:ascii="Times New Roman" w:hAnsi="Times New Roman" w:cs="Times New Roman"/>
                <w:sz w:val="24"/>
                <w:szCs w:val="24"/>
                <w:lang w:val="kk-KZ"/>
              </w:rPr>
              <w:t>1.Жалған</w:t>
            </w:r>
          </w:p>
          <w:p w:rsidR="0043621D" w:rsidRPr="0043621D" w:rsidRDefault="0043621D" w:rsidP="0043621D">
            <w:pPr>
              <w:rPr>
                <w:rFonts w:ascii="Times New Roman" w:hAnsi="Times New Roman" w:cs="Times New Roman"/>
                <w:sz w:val="24"/>
                <w:szCs w:val="24"/>
                <w:lang w:val="kk-KZ"/>
              </w:rPr>
            </w:pPr>
            <w:r w:rsidRPr="0043621D">
              <w:rPr>
                <w:rFonts w:ascii="Times New Roman" w:hAnsi="Times New Roman" w:cs="Times New Roman"/>
                <w:sz w:val="24"/>
                <w:szCs w:val="24"/>
                <w:lang w:val="kk-KZ"/>
              </w:rPr>
              <w:t>2.Жалған</w:t>
            </w:r>
          </w:p>
          <w:p w:rsidR="0043621D" w:rsidRPr="0043621D" w:rsidRDefault="0043621D" w:rsidP="0043621D">
            <w:pPr>
              <w:rPr>
                <w:rFonts w:ascii="Times New Roman" w:hAnsi="Times New Roman" w:cs="Times New Roman"/>
                <w:sz w:val="24"/>
                <w:szCs w:val="24"/>
                <w:lang w:val="kk-KZ"/>
              </w:rPr>
            </w:pPr>
            <w:r w:rsidRPr="0043621D">
              <w:rPr>
                <w:rFonts w:ascii="Times New Roman" w:hAnsi="Times New Roman" w:cs="Times New Roman"/>
                <w:sz w:val="24"/>
                <w:szCs w:val="24"/>
                <w:lang w:val="kk-KZ"/>
              </w:rPr>
              <w:t>3.Ақиқат</w:t>
            </w:r>
          </w:p>
          <w:p w:rsidR="0043621D" w:rsidRPr="0043621D" w:rsidRDefault="0043621D" w:rsidP="0043621D">
            <w:pPr>
              <w:rPr>
                <w:rFonts w:ascii="Times New Roman" w:hAnsi="Times New Roman" w:cs="Times New Roman"/>
                <w:sz w:val="24"/>
                <w:szCs w:val="24"/>
                <w:lang w:val="kk-KZ"/>
              </w:rPr>
            </w:pPr>
            <w:r w:rsidRPr="0043621D">
              <w:rPr>
                <w:rFonts w:ascii="Times New Roman" w:hAnsi="Times New Roman" w:cs="Times New Roman"/>
                <w:sz w:val="24"/>
                <w:szCs w:val="24"/>
                <w:lang w:val="kk-KZ"/>
              </w:rPr>
              <w:t>4. Ақиқат</w:t>
            </w:r>
          </w:p>
          <w:p w:rsidR="0043621D" w:rsidRPr="0043621D" w:rsidRDefault="0043621D" w:rsidP="0043621D">
            <w:pPr>
              <w:rPr>
                <w:rFonts w:ascii="Times New Roman" w:hAnsi="Times New Roman" w:cs="Times New Roman"/>
                <w:sz w:val="24"/>
                <w:szCs w:val="24"/>
                <w:lang w:val="kk-KZ"/>
              </w:rPr>
            </w:pPr>
            <w:r w:rsidRPr="0043621D">
              <w:rPr>
                <w:rFonts w:ascii="Times New Roman" w:hAnsi="Times New Roman" w:cs="Times New Roman"/>
                <w:sz w:val="24"/>
                <w:szCs w:val="24"/>
                <w:lang w:val="kk-KZ"/>
              </w:rPr>
              <w:t>5.Жалған</w:t>
            </w:r>
          </w:p>
          <w:p w:rsidR="0043621D" w:rsidRPr="0043621D" w:rsidRDefault="0043621D" w:rsidP="0043621D">
            <w:pPr>
              <w:rPr>
                <w:rFonts w:ascii="Times New Roman" w:hAnsi="Times New Roman" w:cs="Times New Roman"/>
                <w:sz w:val="24"/>
                <w:szCs w:val="24"/>
                <w:lang w:val="kk-KZ"/>
              </w:rPr>
            </w:pPr>
            <w:r w:rsidRPr="0043621D">
              <w:rPr>
                <w:rFonts w:ascii="Times New Roman" w:hAnsi="Times New Roman" w:cs="Times New Roman"/>
                <w:sz w:val="24"/>
                <w:szCs w:val="24"/>
                <w:lang w:val="kk-KZ"/>
              </w:rPr>
              <w:t>6.Жалған</w:t>
            </w:r>
          </w:p>
          <w:p w:rsidR="0043621D" w:rsidRPr="0043621D" w:rsidRDefault="0043621D" w:rsidP="0043621D">
            <w:pPr>
              <w:rPr>
                <w:rFonts w:ascii="Times New Roman" w:hAnsi="Times New Roman" w:cs="Times New Roman"/>
                <w:b/>
                <w:sz w:val="24"/>
                <w:szCs w:val="24"/>
                <w:lang w:val="kk-KZ"/>
              </w:rPr>
            </w:pPr>
            <w:r w:rsidRPr="0043621D">
              <w:rPr>
                <w:rFonts w:ascii="Times New Roman" w:hAnsi="Times New Roman" w:cs="Times New Roman"/>
                <w:b/>
                <w:sz w:val="24"/>
                <w:szCs w:val="24"/>
                <w:lang w:val="kk-KZ"/>
              </w:rPr>
              <w:t>Кері байланыс «Аквариум»әдісі</w:t>
            </w:r>
          </w:p>
          <w:p w:rsidR="0043621D" w:rsidRPr="0043621D" w:rsidRDefault="0043621D" w:rsidP="0043621D">
            <w:pPr>
              <w:rPr>
                <w:rFonts w:ascii="Times New Roman" w:hAnsi="Times New Roman" w:cs="Times New Roman"/>
                <w:b/>
                <w:sz w:val="24"/>
                <w:szCs w:val="24"/>
                <w:lang w:val="kk-KZ"/>
              </w:rPr>
            </w:pPr>
            <w:r w:rsidRPr="0043621D">
              <w:rPr>
                <w:rFonts w:ascii="Times New Roman" w:hAnsi="Times New Roman" w:cs="Times New Roman"/>
                <w:b/>
                <w:sz w:val="24"/>
                <w:szCs w:val="24"/>
                <w:lang w:val="kk-KZ"/>
              </w:rPr>
              <w:t>Үй тапсырмасы</w:t>
            </w:r>
          </w:p>
          <w:p w:rsidR="0043621D" w:rsidRPr="0043621D" w:rsidRDefault="0043621D" w:rsidP="0043621D">
            <w:pPr>
              <w:rPr>
                <w:rFonts w:ascii="Times New Roman" w:hAnsi="Times New Roman" w:cs="Times New Roman"/>
                <w:b/>
                <w:sz w:val="24"/>
                <w:szCs w:val="24"/>
                <w:lang w:val="kk-KZ"/>
              </w:rPr>
            </w:pPr>
            <w:r w:rsidRPr="0043621D">
              <w:rPr>
                <w:rFonts w:ascii="Times New Roman" w:hAnsi="Times New Roman" w:cs="Times New Roman"/>
                <w:b/>
                <w:sz w:val="24"/>
                <w:szCs w:val="24"/>
                <w:lang w:val="kk-KZ"/>
              </w:rPr>
              <w:t>53 жаттығу</w:t>
            </w:r>
          </w:p>
          <w:p w:rsidR="0043621D" w:rsidRPr="0043621D" w:rsidRDefault="0043621D" w:rsidP="0043621D">
            <w:pPr>
              <w:rPr>
                <w:rFonts w:ascii="Times New Roman" w:hAnsi="Times New Roman" w:cs="Times New Roman"/>
                <w:sz w:val="24"/>
                <w:szCs w:val="24"/>
                <w:lang w:val="kk-KZ"/>
              </w:rPr>
            </w:pPr>
            <w:r w:rsidRPr="0043621D">
              <w:rPr>
                <w:rFonts w:ascii="Times New Roman" w:hAnsi="Times New Roman" w:cs="Times New Roman"/>
                <w:sz w:val="24"/>
                <w:szCs w:val="24"/>
                <w:lang w:val="kk-KZ"/>
              </w:rPr>
              <w:t>Ребустың шешуі: Ғарышта</w:t>
            </w:r>
          </w:p>
          <w:p w:rsidR="0043621D" w:rsidRPr="0043621D" w:rsidRDefault="0043621D" w:rsidP="0043621D">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auto"/>
            </w:tcBorders>
          </w:tcPr>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lastRenderedPageBreak/>
              <w:t>Бір-біріне игі тілектер айтады</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Үй тапсырмасын көрсетеді</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Сұрақтарға жауап береді</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Сөйлем құрайды</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Топтық жұмыс</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Ғаламшарлар туралы сұрақтарға жауап береді</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Мәтінді оқып,топпен сұрақтар құрастырады.</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Сан есімдердің астын сызады</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Жұптық жұмыс</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Кестемен жұмыс жасайды</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Үй тапсырмасын алады</w:t>
            </w: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p>
          <w:p w:rsidR="0043621D" w:rsidRPr="0043621D" w:rsidRDefault="0043621D" w:rsidP="0043621D">
            <w:pPr>
              <w:widowControl w:val="0"/>
              <w:rPr>
                <w:rFonts w:ascii="Times New Roman" w:hAnsi="Times New Roman" w:cs="Times New Roman"/>
                <w:sz w:val="24"/>
                <w:szCs w:val="24"/>
                <w:lang w:val="kk-KZ"/>
              </w:rPr>
            </w:pPr>
            <w:r w:rsidRPr="0043621D">
              <w:rPr>
                <w:rFonts w:ascii="Times New Roman" w:hAnsi="Times New Roman" w:cs="Times New Roman"/>
                <w:sz w:val="24"/>
                <w:szCs w:val="24"/>
                <w:lang w:val="kk-KZ"/>
              </w:rPr>
              <w:t>Кері байланыс жасайды</w:t>
            </w:r>
          </w:p>
        </w:tc>
        <w:tc>
          <w:tcPr>
            <w:tcW w:w="2692" w:type="dxa"/>
            <w:tcBorders>
              <w:top w:val="single" w:sz="4" w:space="0" w:color="000000"/>
              <w:left w:val="single" w:sz="4" w:space="0" w:color="auto"/>
              <w:bottom w:val="single" w:sz="4" w:space="0" w:color="000000"/>
              <w:right w:val="single" w:sz="4" w:space="0" w:color="000000"/>
            </w:tcBorders>
          </w:tcPr>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lastRenderedPageBreak/>
              <w:t>Мақтау,мадақтау</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Дескриптор:</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 xml:space="preserve"> Қарсы мәнді сын есімдерді жазады-1Б</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ҚБ: «Қара жәшік»әдісі</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Дескриптор:</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Сұрақтарға жауап береді.</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 Сен білесің бе»?</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«Моншақ тізбегі» арқылы сұрақтар қояды</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Мәтінді оқиды-1Б</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Шешім табуға бағытталған сұрақ дайындайды-1Б</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ҚБ: «Қаламдар»әдісі</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Дескриптор:</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Сан есімдермен сөйлем құрастырады-1Б</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Сан есімдердің астын сызып, олардың қандай мүше боп тұрғанын айтады-1Б</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Дескриптор:</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Мәтінді көшіріп жазады-1Б</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Сан есімдердің астын сызады-1Б</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 xml:space="preserve"> Қандай сан есім екенін айтады-1Б</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ҚБ: «Қаламдар»әдісі</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Дескриптор:</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Мәтінді оқиды-1Б</w:t>
            </w: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Сөйлемдердің ақиқат немесе жалған екенін табады-1Б</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Тамаша</w:t>
            </w: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p>
          <w:p w:rsidR="0043621D" w:rsidRPr="0043621D" w:rsidRDefault="0043621D" w:rsidP="0043621D">
            <w:pPr>
              <w:widowControl w:val="0"/>
              <w:rPr>
                <w:rFonts w:ascii="Times New Roman" w:hAnsi="Times New Roman" w:cs="Times New Roman"/>
                <w:color w:val="0D0D0D"/>
                <w:sz w:val="24"/>
                <w:szCs w:val="24"/>
                <w:lang w:val="kk-KZ"/>
              </w:rPr>
            </w:pPr>
            <w:r w:rsidRPr="0043621D">
              <w:rPr>
                <w:rFonts w:ascii="Times New Roman" w:hAnsi="Times New Roman" w:cs="Times New Roman"/>
                <w:color w:val="0D0D0D"/>
                <w:sz w:val="24"/>
                <w:szCs w:val="24"/>
                <w:lang w:val="kk-KZ"/>
              </w:rPr>
              <w:t>«Екі жұлдыз,бір тілек» әдісі</w:t>
            </w:r>
          </w:p>
        </w:tc>
        <w:tc>
          <w:tcPr>
            <w:tcW w:w="712" w:type="dxa"/>
            <w:tcBorders>
              <w:top w:val="single" w:sz="4" w:space="0" w:color="000000"/>
              <w:left w:val="single" w:sz="4" w:space="0" w:color="000000"/>
              <w:bottom w:val="single" w:sz="4" w:space="0" w:color="000000"/>
              <w:right w:val="single" w:sz="4" w:space="0" w:color="auto"/>
            </w:tcBorders>
          </w:tcPr>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lastRenderedPageBreak/>
              <w:t>Суреттер</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Оқулық</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noProof/>
                <w:lang w:eastAsia="ru-RU"/>
              </w:rPr>
              <w:drawing>
                <wp:inline distT="0" distB="0" distL="0" distR="0" wp14:anchorId="0D4B9807" wp14:editId="2813F33A">
                  <wp:extent cx="76200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Ғаламшар</w:t>
            </w: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лар туралы суреттер</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noProof/>
                <w:lang w:eastAsia="ru-RU"/>
              </w:rPr>
              <w:drawing>
                <wp:inline distT="0" distB="0" distL="0" distR="0" wp14:anchorId="2066B1C4" wp14:editId="1EBE80CD">
                  <wp:extent cx="76200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Оқулық</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Суреттер</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noProof/>
                <w:lang w:eastAsia="ru-RU"/>
              </w:rPr>
              <w:drawing>
                <wp:inline distT="0" distB="0" distL="0" distR="0" wp14:anchorId="0D5FEEB9" wp14:editId="3455F62A">
                  <wp:extent cx="7620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 xml:space="preserve">Пойыздың </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суреті</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noProof/>
                <w:lang w:eastAsia="ru-RU"/>
              </w:rPr>
              <w:drawing>
                <wp:inline distT="0" distB="0" distL="0" distR="0" wp14:anchorId="60D1839F" wp14:editId="60B346D9">
                  <wp:extent cx="762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Плакат</w:t>
            </w: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Суреттер</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E451B4"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Оқулық</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r w:rsidRPr="0043621D">
              <w:rPr>
                <w:rFonts w:ascii="Times New Roman" w:hAnsi="Times New Roman" w:cs="Times New Roman"/>
                <w:lang w:val="kk-KZ"/>
              </w:rPr>
              <w:t>Кері байланыс парақтары</w:t>
            </w: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p w:rsidR="0043621D" w:rsidRPr="0043621D" w:rsidRDefault="0043621D" w:rsidP="0043621D">
            <w:pPr>
              <w:rPr>
                <w:rFonts w:ascii="Times New Roman" w:hAnsi="Times New Roman" w:cs="Times New Roman"/>
                <w:lang w:val="kk-KZ"/>
              </w:rPr>
            </w:pPr>
          </w:p>
        </w:tc>
      </w:tr>
    </w:tbl>
    <w:p w:rsidR="0043621D" w:rsidRDefault="0043621D" w:rsidP="0043621D">
      <w:pPr>
        <w:rPr>
          <w:lang w:val="kk-KZ"/>
        </w:rPr>
      </w:pPr>
    </w:p>
    <w:p w:rsidR="0043621D" w:rsidRDefault="0043621D" w:rsidP="0043621D">
      <w:pPr>
        <w:rPr>
          <w:lang w:val="kk-KZ"/>
        </w:rPr>
      </w:pPr>
    </w:p>
    <w:p w:rsidR="0043621D" w:rsidRDefault="0043621D" w:rsidP="0043621D">
      <w:pPr>
        <w:rPr>
          <w:lang w:val="kk-KZ"/>
        </w:rPr>
      </w:pPr>
    </w:p>
    <w:p w:rsidR="00715405" w:rsidRPr="00E451B4" w:rsidRDefault="00715405">
      <w:pPr>
        <w:rPr>
          <w:lang w:val="kk-KZ"/>
        </w:rPr>
      </w:pPr>
    </w:p>
    <w:sectPr w:rsidR="00715405" w:rsidRPr="00E45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1D"/>
    <w:rsid w:val="00183777"/>
    <w:rsid w:val="00250B6E"/>
    <w:rsid w:val="003123D5"/>
    <w:rsid w:val="0043621D"/>
    <w:rsid w:val="00715405"/>
    <w:rsid w:val="0084260E"/>
    <w:rsid w:val="008F7C06"/>
    <w:rsid w:val="009A1BEC"/>
    <w:rsid w:val="00AA49AB"/>
    <w:rsid w:val="00C46632"/>
    <w:rsid w:val="00D33317"/>
    <w:rsid w:val="00D779C3"/>
    <w:rsid w:val="00E451B4"/>
    <w:rsid w:val="00F8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43621D"/>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a4"/>
    <w:uiPriority w:val="99"/>
    <w:semiHidden/>
    <w:unhideWhenUsed/>
    <w:rsid w:val="004362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6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43621D"/>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a4"/>
    <w:uiPriority w:val="99"/>
    <w:semiHidden/>
    <w:unhideWhenUsed/>
    <w:rsid w:val="004362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6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9366">
      <w:bodyDiv w:val="1"/>
      <w:marLeft w:val="0"/>
      <w:marRight w:val="0"/>
      <w:marTop w:val="0"/>
      <w:marBottom w:val="0"/>
      <w:divBdr>
        <w:top w:val="none" w:sz="0" w:space="0" w:color="auto"/>
        <w:left w:val="none" w:sz="0" w:space="0" w:color="auto"/>
        <w:bottom w:val="none" w:sz="0" w:space="0" w:color="auto"/>
        <w:right w:val="none" w:sz="0" w:space="0" w:color="auto"/>
      </w:divBdr>
    </w:div>
    <w:div w:id="1284190916">
      <w:bodyDiv w:val="1"/>
      <w:marLeft w:val="0"/>
      <w:marRight w:val="0"/>
      <w:marTop w:val="0"/>
      <w:marBottom w:val="0"/>
      <w:divBdr>
        <w:top w:val="none" w:sz="0" w:space="0" w:color="auto"/>
        <w:left w:val="none" w:sz="0" w:space="0" w:color="auto"/>
        <w:bottom w:val="none" w:sz="0" w:space="0" w:color="auto"/>
        <w:right w:val="none" w:sz="0" w:space="0" w:color="auto"/>
      </w:divBdr>
    </w:div>
    <w:div w:id="19863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792</Words>
  <Characters>4521</Characters>
  <Application>Microsoft Office Word</Application>
  <DocSecurity>0</DocSecurity>
  <Lines>37</Lines>
  <Paragraphs>10</Paragraphs>
  <ScaleCrop>false</ScaleCrop>
  <Company>SPecialiST RePack</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Zhanna</cp:lastModifiedBy>
  <cp:revision>7</cp:revision>
  <dcterms:created xsi:type="dcterms:W3CDTF">2023-04-16T11:03:00Z</dcterms:created>
  <dcterms:modified xsi:type="dcterms:W3CDTF">2025-05-28T07:14:00Z</dcterms:modified>
</cp:coreProperties>
</file>